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606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b w:val="1"/>
          <w:bCs w:val="1"/>
          <w:color w:val="fffefe"/>
          <w:sz w:val="48"/>
          <w:szCs w:val="48"/>
          <w:u w:color="fffefe"/>
        </w:rPr>
      </w:pPr>
      <w:r>
        <w:rPr>
          <w:rFonts w:ascii="Arial" w:hAnsi="Arial"/>
          <w:b w:val="1"/>
          <w:bCs w:val="1"/>
          <w:color w:val="fffefe"/>
          <w:sz w:val="48"/>
          <w:szCs w:val="48"/>
          <w:u w:color="fffefe"/>
          <w:rtl w:val="0"/>
          <w:lang w:val="de-DE"/>
        </w:rPr>
        <w:t xml:space="preserve">Feldenkrais Workshop </w:t>
      </w:r>
    </w:p>
    <w:p>
      <w:pPr>
        <w:pStyle w:val="Default"/>
        <w:tabs>
          <w:tab w:val="left" w:pos="606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b w:val="1"/>
          <w:bCs w:val="1"/>
          <w:color w:val="fffefe"/>
          <w:sz w:val="48"/>
          <w:szCs w:val="48"/>
          <w:u w:color="fffefe"/>
        </w:rPr>
      </w:pPr>
      <w:r>
        <w:rPr>
          <w:rFonts w:ascii="Arial" w:hAnsi="Arial"/>
          <w:b w:val="1"/>
          <w:bCs w:val="1"/>
          <w:color w:val="fffefe"/>
          <w:sz w:val="48"/>
          <w:szCs w:val="48"/>
          <w:u w:color="fffefe"/>
          <w:rtl w:val="0"/>
          <w:lang w:val="de-DE"/>
        </w:rPr>
        <w:t>mit Anke Recktenwald</w:t>
      </w:r>
    </w:p>
    <w:p>
      <w:pPr>
        <w:pStyle w:val="Default"/>
        <w:tabs>
          <w:tab w:val="left" w:pos="606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color w:val="fffefe"/>
          <w:u w:color="fffefe"/>
        </w:rPr>
      </w:pPr>
      <w:r>
        <w:rPr>
          <w:rFonts w:ascii="Arial" w:hAnsi="Arial"/>
          <w:color w:val="fffefe"/>
          <w:u w:color="fffefe"/>
          <w:rtl w:val="0"/>
          <w:lang w:val="de-DE"/>
        </w:rPr>
        <w:t>Feldenkrais Lehrerin</w:t>
      </w:r>
      <w:r>
        <w:rPr>
          <w:rFonts w:ascii="Arial" w:hAnsi="Arial"/>
          <w:color w:val="fffefe"/>
          <w:u w:color="fffefe"/>
          <w:rtl w:val="0"/>
          <w:lang w:val="de-DE"/>
        </w:rPr>
        <w:t>, TTouch for you Practitioner Level 2</w:t>
      </w:r>
    </w:p>
    <w:p>
      <w:pPr>
        <w:pStyle w:val="Default"/>
        <w:tabs>
          <w:tab w:val="left" w:pos="606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cs="Times New Roman" w:hAnsi="Times New Roman" w:eastAsia="Times New Roman"/>
          <w:color w:val="fffefe"/>
          <w:sz w:val="18"/>
          <w:szCs w:val="18"/>
          <w:u w:color="fffefe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firstLine="0"/>
        <w:rPr>
          <w:rFonts w:ascii="Arial" w:cs="Arial" w:hAnsi="Arial" w:eastAsia="Arial"/>
          <w:b w:val="1"/>
          <w:bCs w:val="1"/>
          <w:color w:val="000000"/>
          <w:sz w:val="40"/>
          <w:szCs w:val="40"/>
          <w:u w:color="000000"/>
        </w:rPr>
      </w:pPr>
      <w:r>
        <w:rPr>
          <w:rFonts w:ascii="Arial" w:hAnsi="Arial"/>
          <w:color w:val="000000"/>
          <w:sz w:val="96"/>
          <w:szCs w:val="96"/>
          <w:u w:color="000000"/>
          <w:rtl w:val="0"/>
          <w:lang w:val="de-DE"/>
        </w:rPr>
        <w:t xml:space="preserve">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b w:val="1"/>
          <w:bCs w:val="1"/>
          <w:color w:val="000000"/>
          <w:sz w:val="40"/>
          <w:szCs w:val="40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b w:val="1"/>
          <w:bCs w:val="1"/>
          <w:color w:val="000000"/>
          <w:sz w:val="40"/>
          <w:szCs w:val="40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b w:val="1"/>
          <w:bCs w:val="1"/>
          <w:color w:val="000000"/>
          <w:sz w:val="40"/>
          <w:szCs w:val="40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b w:val="1"/>
          <w:bCs w:val="1"/>
          <w:color w:val="000000"/>
          <w:sz w:val="40"/>
          <w:szCs w:val="40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b w:val="1"/>
          <w:bCs w:val="1"/>
          <w:color w:val="000000"/>
          <w:sz w:val="40"/>
          <w:szCs w:val="40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b w:val="1"/>
          <w:bCs w:val="1"/>
          <w:color w:val="000000"/>
          <w:sz w:val="40"/>
          <w:szCs w:val="40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b w:val="1"/>
          <w:bCs w:val="1"/>
          <w:color w:val="000000"/>
          <w:sz w:val="40"/>
          <w:szCs w:val="40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cs="Arial" w:hAnsi="Arial" w:eastAsia="Arial"/>
          <w:color w:val="000000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cs="Arial" w:hAnsi="Arial" w:eastAsia="Arial"/>
          <w:color w:val="000000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cs="Arial" w:hAnsi="Arial" w:eastAsia="Arial"/>
          <w:color w:val="000000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cs="Arial" w:hAnsi="Arial" w:eastAsia="Arial"/>
          <w:color w:val="000000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cs="Arial" w:hAnsi="Arial" w:eastAsia="Arial"/>
          <w:color w:val="000000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cs="Arial" w:hAnsi="Arial" w:eastAsia="Arial"/>
          <w:color w:val="000000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cs="Arial" w:hAnsi="Arial" w:eastAsia="Arial"/>
          <w:color w:val="000000"/>
          <w:sz w:val="44"/>
          <w:szCs w:val="44"/>
          <w:u w:color="000000"/>
        </w:rPr>
      </w:pPr>
      <w:r>
        <w:rPr>
          <w:rFonts w:ascii="Arial" w:hAnsi="Arial"/>
          <w:color w:val="000000"/>
          <w:sz w:val="44"/>
          <w:szCs w:val="44"/>
          <w:u w:color="000000"/>
          <w:rtl w:val="0"/>
          <w:lang w:val="de-DE"/>
        </w:rPr>
        <w:t xml:space="preserve">Nimm dir Zeit dich selbst zu entdecken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cs="Arial" w:hAnsi="Arial" w:eastAsia="Arial"/>
          <w:color w:val="000000"/>
          <w:sz w:val="44"/>
          <w:szCs w:val="44"/>
          <w:u w:color="000000"/>
        </w:rPr>
      </w:pPr>
      <w:r>
        <w:rPr>
          <w:rFonts w:ascii="Arial" w:hAnsi="Arial"/>
          <w:color w:val="000000"/>
          <w:sz w:val="44"/>
          <w:szCs w:val="44"/>
          <w:u w:color="000000"/>
          <w:rtl w:val="0"/>
          <w:lang w:val="de-DE"/>
        </w:rPr>
        <w:t>Genie</w:t>
      </w:r>
      <w:r>
        <w:rPr>
          <w:rFonts w:ascii="Arial" w:hAnsi="Arial" w:hint="default"/>
          <w:color w:val="000000"/>
          <w:sz w:val="44"/>
          <w:szCs w:val="44"/>
          <w:u w:color="000000"/>
          <w:rtl w:val="0"/>
          <w:lang w:val="de-DE"/>
        </w:rPr>
        <w:t>ß</w:t>
      </w:r>
      <w:r>
        <w:rPr>
          <w:rFonts w:ascii="Arial" w:hAnsi="Arial"/>
          <w:color w:val="000000"/>
          <w:sz w:val="44"/>
          <w:szCs w:val="44"/>
          <w:u w:color="000000"/>
          <w:rtl w:val="0"/>
          <w:lang w:val="de-DE"/>
        </w:rPr>
        <w:t>e das Spiel mit Bewegung &amp; Achtsamkeit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cs="Arial" w:hAnsi="Arial" w:eastAsia="Arial"/>
          <w:color w:val="000000"/>
          <w:sz w:val="44"/>
          <w:szCs w:val="44"/>
          <w:u w:color="000000"/>
        </w:rPr>
      </w:pPr>
      <w:r>
        <w:rPr>
          <w:rFonts w:ascii="Arial" w:hAnsi="Arial"/>
          <w:color w:val="000000"/>
          <w:sz w:val="44"/>
          <w:szCs w:val="44"/>
          <w:u w:color="000000"/>
          <w:rtl w:val="0"/>
          <w:lang w:val="de-DE"/>
        </w:rPr>
        <w:t>Entwickle neue M</w:t>
      </w:r>
      <w:r>
        <w:rPr>
          <w:rFonts w:ascii="Arial" w:hAnsi="Arial" w:hint="default"/>
          <w:color w:val="000000"/>
          <w:sz w:val="44"/>
          <w:szCs w:val="44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44"/>
          <w:szCs w:val="44"/>
          <w:u w:color="000000"/>
          <w:rtl w:val="0"/>
          <w:lang w:val="de-DE"/>
        </w:rPr>
        <w:t>glichkeiten f</w:t>
      </w:r>
      <w:r>
        <w:rPr>
          <w:rFonts w:ascii="Arial" w:hAnsi="Arial" w:hint="default"/>
          <w:color w:val="000000"/>
          <w:sz w:val="44"/>
          <w:szCs w:val="44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44"/>
          <w:szCs w:val="44"/>
          <w:u w:color="000000"/>
          <w:rtl w:val="0"/>
          <w:lang w:val="de-DE"/>
        </w:rPr>
        <w:t xml:space="preserve">r mehr Leichtigkeit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cs="Arial" w:hAnsi="Arial" w:eastAsia="Arial"/>
          <w:color w:val="000000"/>
          <w:sz w:val="44"/>
          <w:szCs w:val="44"/>
          <w:u w:color="00000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cs="Times New Roman" w:hAnsi="Times New Roman" w:eastAsia="Times New Roman"/>
          <w:color w:val="fffefe"/>
          <w:sz w:val="20"/>
          <w:szCs w:val="20"/>
          <w:u w:color="fffefe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cs="Times New Roman" w:hAnsi="Times New Roman" w:eastAsia="Times New Roman"/>
          <w:color w:val="fffefe"/>
          <w:sz w:val="44"/>
          <w:szCs w:val="44"/>
          <w:u w:color="fffefe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color w:val="fffefe"/>
          <w:sz w:val="36"/>
          <w:szCs w:val="36"/>
          <w:u w:color="fffefe"/>
        </w:rPr>
      </w:pPr>
      <w:r>
        <w:rPr>
          <w:rFonts w:ascii="Arial" w:hAnsi="Arial"/>
          <w:color w:val="fffefe"/>
          <w:sz w:val="36"/>
          <w:szCs w:val="36"/>
          <w:u w:color="fffefe"/>
          <w:rtl w:val="0"/>
          <w:lang w:val="de-DE"/>
        </w:rPr>
        <w:t xml:space="preserve">Seminarort: </w:t>
      </w:r>
      <w:r>
        <w:rPr>
          <w:rFonts w:ascii="Arial" w:hAnsi="Arial" w:hint="default"/>
          <w:color w:val="fffefe"/>
          <w:sz w:val="36"/>
          <w:szCs w:val="36"/>
          <w:u w:color="fffefe"/>
          <w:rtl w:val="0"/>
          <w:lang w:val="de-DE"/>
        </w:rPr>
        <w:t>………………………</w:t>
        <w:tab/>
      </w:r>
      <w:r>
        <w:rPr>
          <w:rFonts w:ascii="Arial" w:hAnsi="Arial"/>
          <w:color w:val="fffefe"/>
          <w:sz w:val="36"/>
          <w:szCs w:val="36"/>
          <w:u w:color="fffefe"/>
          <w:rtl w:val="0"/>
          <w:lang w:val="de-DE"/>
        </w:rPr>
        <w:t xml:space="preserve">Datum </w:t>
      </w:r>
      <w:r>
        <w:rPr>
          <w:rFonts w:ascii="Arial" w:hAnsi="Arial" w:hint="default"/>
          <w:color w:val="fffefe"/>
          <w:sz w:val="36"/>
          <w:szCs w:val="36"/>
          <w:u w:color="fffefe"/>
          <w:rtl w:val="0"/>
          <w:lang w:val="de-DE"/>
        </w:rPr>
        <w:t>……………………</w:t>
      </w:r>
      <w:r>
        <w:rPr>
          <w:rFonts w:ascii="Arial" w:hAnsi="Arial"/>
          <w:color w:val="fffefe"/>
          <w:sz w:val="36"/>
          <w:szCs w:val="36"/>
          <w:u w:color="fffefe"/>
          <w:rtl w:val="0"/>
          <w:lang w:val="de-DE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color w:val="fffefe"/>
          <w:sz w:val="36"/>
          <w:szCs w:val="36"/>
          <w:u w:color="fffefe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cs="Times New Roman" w:hAnsi="Times New Roman" w:eastAsia="Times New Roman"/>
          <w:color w:val="fffefe"/>
          <w:sz w:val="16"/>
          <w:szCs w:val="16"/>
          <w:u w:color="fffefe"/>
        </w:rPr>
      </w:pPr>
      <w:r>
        <w:rPr>
          <w:rFonts w:ascii="Arial" w:hAnsi="Arial"/>
          <w:color w:val="fffefe"/>
          <w:sz w:val="36"/>
          <w:szCs w:val="36"/>
          <w:u w:color="fffefe"/>
          <w:rtl w:val="0"/>
          <w:lang w:val="de-DE"/>
        </w:rPr>
        <w:t xml:space="preserve">Info </w:t>
      </w:r>
      <w:r>
        <w:rPr>
          <w:rFonts w:ascii="Arial" w:hAnsi="Arial" w:hint="default"/>
          <w:color w:val="fffefe"/>
          <w:sz w:val="36"/>
          <w:szCs w:val="36"/>
          <w:u w:color="fffefe"/>
          <w:rtl w:val="0"/>
          <w:lang w:val="de-DE"/>
        </w:rPr>
        <w:t>………………………………</w:t>
        <w:tab/>
      </w:r>
      <w:r>
        <w:rPr>
          <w:rFonts w:ascii="Arial" w:hAnsi="Arial"/>
          <w:color w:val="fffefe"/>
          <w:sz w:val="36"/>
          <w:szCs w:val="36"/>
          <w:u w:color="fffefe"/>
          <w:rtl w:val="0"/>
          <w:lang w:val="de-DE"/>
        </w:rPr>
        <w:t>Investition</w:t>
      </w:r>
      <w:r>
        <w:rPr>
          <w:rFonts w:ascii="Arial" w:hAnsi="Arial" w:hint="default"/>
          <w:color w:val="fffefe"/>
          <w:sz w:val="36"/>
          <w:szCs w:val="36"/>
          <w:u w:color="fffefe"/>
          <w:rtl w:val="0"/>
          <w:lang w:val="de-DE"/>
        </w:rPr>
        <w:t>…………………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cs="Times New Roman" w:hAnsi="Times New Roman" w:eastAsia="Times New Roman"/>
          <w:color w:val="fffefe"/>
          <w:sz w:val="20"/>
          <w:szCs w:val="20"/>
          <w:u w:color="fffefe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cs="Times New Roman" w:hAnsi="Times New Roman" w:eastAsia="Times New Roman"/>
          <w:color w:val="fffefe"/>
          <w:sz w:val="16"/>
          <w:szCs w:val="16"/>
          <w:u w:color="fffefe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cs="Times New Roman" w:hAnsi="Times New Roman" w:eastAsia="Times New Roman"/>
          <w:color w:val="fffefe"/>
          <w:sz w:val="16"/>
          <w:szCs w:val="16"/>
          <w:u w:color="fffefe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color w:val="000000"/>
          <w:sz w:val="32"/>
          <w:szCs w:val="32"/>
          <w:u w:color="000000"/>
        </w:rPr>
      </w:pPr>
      <w:r>
        <w:rPr>
          <w:rFonts w:ascii="Arial" w:hAnsi="Arial"/>
          <w:b w:val="1"/>
          <w:bCs w:val="1"/>
          <w:color w:val="000000"/>
          <w:sz w:val="32"/>
          <w:szCs w:val="32"/>
          <w:u w:val="single" w:color="000000"/>
          <w:rtl w:val="0"/>
          <w:lang w:val="de-DE"/>
        </w:rPr>
        <w:t>Kursleitung:</w:t>
      </w:r>
      <w:r>
        <w:rPr>
          <w:rFonts w:ascii="Arial" w:hAnsi="Arial"/>
          <w:color w:val="000000"/>
          <w:sz w:val="32"/>
          <w:szCs w:val="32"/>
          <w:u w:color="000000"/>
          <w:rtl w:val="0"/>
          <w:lang w:val="de-DE"/>
        </w:rPr>
        <w:t xml:space="preserve">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de-DE"/>
        </w:rPr>
        <w:t>Anke Recktenwald unterrichtet seit</w:t>
      </w:r>
      <w:r>
        <mc:AlternateContent>
          <mc:Choice Requires="wps">
            <w:drawing>
              <wp:anchor distT="57150" distB="57150" distL="57150" distR="57150" simplePos="0" relativeHeight="251656192" behindDoc="1" locked="0" layoutInCell="1" allowOverlap="1">
                <wp:simplePos x="0" y="0"/>
                <wp:positionH relativeFrom="page">
                  <wp:posOffset>285749</wp:posOffset>
                </wp:positionH>
                <wp:positionV relativeFrom="page">
                  <wp:posOffset>7058659</wp:posOffset>
                </wp:positionV>
                <wp:extent cx="7044056" cy="13716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6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A31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28398" dir="3806097">
                            <a:srgbClr val="746325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554.7pt;height:108.0pt;z-index:-251660288;mso-position-horizontal:absolute;mso-position-horizontal-relative:page;mso-position-vertical:absolute;mso-position-vertical-relative:page;mso-wrap-distance-left:4.5pt;mso-wrap-distance-top:4.5pt;mso-wrap-distance-right:4.5pt;mso-wrap-distance-bottom:4.5pt;" adj="3600">
                <v:fill color="#DEA31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746325" opacity="0.5" offset="1.0pt,2.0pt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57216" behindDoc="1" locked="0" layoutInCell="1" allowOverlap="1">
                <wp:simplePos x="0" y="0"/>
                <wp:positionH relativeFrom="page">
                  <wp:posOffset>-19049</wp:posOffset>
                </wp:positionH>
                <wp:positionV relativeFrom="page">
                  <wp:posOffset>3810</wp:posOffset>
                </wp:positionV>
                <wp:extent cx="7792720" cy="176784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720" cy="1767840"/>
                        </a:xfrm>
                        <a:prstGeom prst="rect">
                          <a:avLst/>
                        </a:prstGeom>
                        <a:solidFill>
                          <a:srgbClr val="DEA31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28398" dir="3806097">
                            <a:srgbClr val="746325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.5pt;margin-top:0.3pt;width:613.6pt;height:139.2pt;z-index:-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DEA31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746325" opacity="0.5" offset="1.0pt,2.0pt"/>
                <w10:wrap type="none" side="bothSides" anchorx="page" anchory="page"/>
              </v:rect>
            </w:pict>
          </mc:Fallback>
        </mc:AlternateConten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463550</wp:posOffset>
            </wp:positionH>
            <wp:positionV relativeFrom="page">
              <wp:posOffset>182880</wp:posOffset>
            </wp:positionV>
            <wp:extent cx="1790700" cy="1409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0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1485900</wp:posOffset>
            </wp:positionH>
            <wp:positionV relativeFrom="page">
              <wp:posOffset>2523490</wp:posOffset>
            </wp:positionV>
            <wp:extent cx="4457700" cy="29718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de-DE"/>
        </w:rPr>
        <w:t xml:space="preserve"> 2004 die Feldenkrais Methode  in Einzel- und Gruppenstunden.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de-DE"/>
        </w:rPr>
        <w:t xml:space="preserve"> Durch die Pferde fand sie zur Methode und ein Bandscheibenvorfall f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de-DE"/>
        </w:rPr>
        <w:t>hrte sie dazu, sich intensiv mit der Methode zu besch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de-DE"/>
        </w:rPr>
        <w:t xml:space="preserve">ftigen. 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de-DE"/>
        </w:rPr>
        <w:t>Heute genie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de-DE"/>
        </w:rPr>
        <w:t>ß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de-DE"/>
        </w:rPr>
        <w:t>t sie die Freiheit das zu tu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de-DE"/>
        </w:rPr>
        <w:t>,n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de-DE"/>
        </w:rPr>
        <w:t xml:space="preserve"> was ihr wirklich Spa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de-DE"/>
        </w:rPr>
        <w:t xml:space="preserve">ß 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de-DE"/>
        </w:rPr>
        <w:t>macht  und Menschen helfen zu k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de-DE"/>
        </w:rPr>
        <w:t>nnen ihre pers</w:t>
      </w:r>
      <w:r>
        <w:rPr>
          <w:rFonts w:ascii="Arial" w:hAnsi="Arial" w:hint="default"/>
          <w:color w:val="000000"/>
          <w:sz w:val="28"/>
          <w:szCs w:val="28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8"/>
          <w:szCs w:val="28"/>
          <w:u w:color="000000"/>
          <w:rtl w:val="0"/>
          <w:lang w:val="de-DE"/>
        </w:rPr>
        <w:t xml:space="preserve">nliche Freiheit zu entdecken-du ihre Ziele zu verwirklichen.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cs="Arial" w:hAnsi="Arial" w:eastAsia="Arial"/>
          <w:b w:val="1"/>
          <w:bCs w:val="1"/>
          <w:color w:val="000000"/>
          <w:sz w:val="40"/>
          <w:szCs w:val="40"/>
          <w:u w:color="000000"/>
        </w:rPr>
      </w:pPr>
      <w:r>
        <w:rPr>
          <w:rFonts w:ascii="Arial" w:hAnsi="Arial"/>
          <w:b w:val="1"/>
          <w:bCs w:val="1"/>
          <w:color w:val="000000"/>
          <w:sz w:val="40"/>
          <w:szCs w:val="40"/>
          <w:u w:color="000000"/>
          <w:rtl w:val="0"/>
          <w:lang w:val="de-DE"/>
        </w:rPr>
        <w:t>www.anke-recktenwald.de</w:t>
      </w:r>
    </w:p>
    <w:p>
      <w:pPr>
        <w:pStyle w:val="Standard"/>
        <w:tabs>
          <w:tab w:val="left" w:pos="23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Standard"/>
        <w:tabs>
          <w:tab w:val="left" w:pos="23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de-DE"/>
        </w:rPr>
        <w:t xml:space="preserve">Anmeldeformular: </w:t>
      </w:r>
    </w:p>
    <w:p>
      <w:pPr>
        <w:pStyle w:val="Standard"/>
        <w:tabs>
          <w:tab w:val="left" w:pos="23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sz w:val="18"/>
          <w:szCs w:val="18"/>
        </w:rPr>
      </w:pPr>
    </w:p>
    <w:p>
      <w:pPr>
        <w:pStyle w:val="Standard"/>
        <w:tabs>
          <w:tab w:val="left" w:pos="23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r den Kurs                        </w:t>
      </w:r>
      <w:r>
        <w:drawing>
          <wp:inline distT="0" distB="0" distL="0" distR="0">
            <wp:extent cx="3284221" cy="22415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1" cy="224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tabs>
          <w:tab w:val="left" w:pos="23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 xml:space="preserve">am                                       </w:t>
      </w:r>
      <w:r>
        <w:drawing>
          <wp:inline distT="0" distB="0" distL="0" distR="0">
            <wp:extent cx="914400" cy="224155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24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de-DE"/>
        </w:rPr>
        <w:t>    </w:t>
      </w:r>
      <w:r>
        <w:rPr>
          <w:rFonts w:ascii="Arial" w:hAnsi="Arial"/>
          <w:sz w:val="18"/>
          <w:szCs w:val="18"/>
          <w:rtl w:val="0"/>
          <w:lang w:val="de-DE"/>
        </w:rPr>
        <w:t xml:space="preserve">Melde ich mich hiermit verbindlich an: </w:t>
      </w:r>
    </w:p>
    <w:p>
      <w:pPr>
        <w:pStyle w:val="Standard"/>
        <w:tabs>
          <w:tab w:val="left" w:pos="23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* Name, Vorname</w:t>
        <w:tab/>
      </w:r>
      <w:r>
        <w:drawing>
          <wp:inline distT="0" distB="0" distL="0" distR="0">
            <wp:extent cx="2052955" cy="224155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24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18"/>
          <w:szCs w:val="18"/>
          <w:rtl w:val="0"/>
          <w:lang w:val="de-DE"/>
        </w:rPr>
        <w:t xml:space="preserve"> </w:t>
      </w:r>
    </w:p>
    <w:p>
      <w:pPr>
        <w:pStyle w:val="Standard"/>
        <w:tabs>
          <w:tab w:val="left" w:pos="23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 xml:space="preserve"> E-Mail</w:t>
        <w:tab/>
      </w:r>
      <w:r>
        <w:drawing>
          <wp:inline distT="0" distB="0" distL="0" distR="0">
            <wp:extent cx="2052955" cy="224155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24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tabs>
          <w:tab w:val="left" w:pos="23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Stra</w:t>
      </w:r>
      <w:r>
        <w:rPr>
          <w:rFonts w:ascii="Arial" w:hAnsi="Arial" w:hint="default"/>
          <w:sz w:val="18"/>
          <w:szCs w:val="18"/>
          <w:rtl w:val="0"/>
          <w:lang w:val="de-DE"/>
        </w:rPr>
        <w:t>ß</w:t>
      </w:r>
      <w:r>
        <w:rPr>
          <w:rFonts w:ascii="Arial" w:hAnsi="Arial"/>
          <w:sz w:val="18"/>
          <w:szCs w:val="18"/>
          <w:rtl w:val="0"/>
          <w:lang w:val="de-DE"/>
        </w:rPr>
        <w:t>e</w:t>
        <w:tab/>
      </w:r>
      <w:r>
        <w:drawing>
          <wp:inline distT="0" distB="0" distL="0" distR="0">
            <wp:extent cx="2052955" cy="224155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24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tabs>
          <w:tab w:val="left" w:pos="23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PLZ ,Ort</w:t>
        <w:tab/>
      </w:r>
      <w:r>
        <w:drawing>
          <wp:inline distT="0" distB="0" distL="0" distR="0">
            <wp:extent cx="2052955" cy="224155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24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tabs>
          <w:tab w:val="left" w:pos="23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* Telefon</w:t>
        <w:tab/>
      </w:r>
      <w:r>
        <w:drawing>
          <wp:inline distT="0" distB="0" distL="0" distR="0">
            <wp:extent cx="2052955" cy="224155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24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tabs>
          <w:tab w:val="left" w:pos="23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 xml:space="preserve">                                 </w:t>
      </w:r>
      <w:r>
        <w:rPr>
          <w:rFonts w:ascii="Arial" w:cs="Arial" w:hAnsi="Arial" w:eastAsia="Arial"/>
          <w:sz w:val="16"/>
          <w:szCs w:val="16"/>
        </w:rPr>
        <w:tab/>
        <w:tab/>
      </w:r>
      <w:r>
        <w:rPr>
          <w:rFonts w:ascii="Arial" w:cs="Arial" w:hAnsi="Arial" w:eastAsia="Arial"/>
          <w:sz w:val="16"/>
          <w:szCs w:val="16"/>
          <w:rtl w:val="0"/>
        </w:rPr>
        <w:tab/>
        <w:t xml:space="preserve">                                                                                    </w:t>
      </w:r>
      <w:r>
        <w:rPr>
          <w:rFonts w:ascii="Arial" w:hAnsi="Arial"/>
          <w:sz w:val="24"/>
          <w:szCs w:val="24"/>
          <w:rtl w:val="0"/>
          <w:lang w:val="de-DE"/>
        </w:rPr>
        <w:t>Bewusstheit durch Bewegung</w:t>
      </w:r>
      <w:r>
        <w:rPr>
          <w:rFonts w:ascii="Arial" w:hAnsi="Arial"/>
          <w:sz w:val="32"/>
          <w:szCs w:val="32"/>
          <w:rtl w:val="0"/>
          <w:lang w:val="de-DE"/>
        </w:rPr>
        <w:t xml:space="preserve">      </w:t>
      </w:r>
      <w:r>
        <w:rPr>
          <w:rFonts w:ascii="Arial" w:hAnsi="Arial"/>
          <w:b w:val="1"/>
          <w:bCs w:val="1"/>
          <w:i w:val="1"/>
          <w:iCs w:val="1"/>
          <w:color w:val="000000"/>
          <w:sz w:val="32"/>
          <w:szCs w:val="32"/>
          <w:u w:color="000000"/>
          <w:rtl w:val="0"/>
          <w:lang w:val="de-DE"/>
        </w:rPr>
        <w:t xml:space="preserve"> </w:t>
      </w:r>
      <w:r>
        <w:rPr>
          <w:rFonts w:ascii="Arial" w:hAnsi="Arial"/>
          <w:sz w:val="16"/>
          <w:szCs w:val="16"/>
          <w:rtl w:val="0"/>
          <w:lang w:val="de-DE"/>
        </w:rPr>
        <w:t xml:space="preserve">                                                                                                                     </w:t>
      </w:r>
      <w:r>
        <w:rPr>
          <w:rFonts w:ascii="Arial" w:hAnsi="Arial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de-DE"/>
        </w:rPr>
        <w:t xml:space="preserve"> </w:t>
      </w:r>
    </w:p>
    <w:p>
      <w:pPr>
        <w:pStyle w:val="Standard"/>
        <w:tabs>
          <w:tab w:val="left" w:pos="23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u w:color="000000"/>
        </w:rPr>
      </w:pPr>
      <w:r>
        <w:rPr>
          <w:rFonts w:ascii="Arial" w:hAnsi="Arial"/>
          <w:sz w:val="18"/>
          <w:szCs w:val="18"/>
          <w:rtl w:val="0"/>
          <w:lang w:val="de-DE"/>
        </w:rPr>
        <w:t>Ich ben</w:t>
      </w:r>
      <w:r>
        <w:rPr>
          <w:rFonts w:ascii="Arial" w:hAnsi="Arial" w:hint="default"/>
          <w:sz w:val="18"/>
          <w:szCs w:val="18"/>
          <w:rtl w:val="0"/>
          <w:lang w:val="de-DE"/>
        </w:rPr>
        <w:t>ö</w:t>
      </w:r>
      <w:r>
        <w:rPr>
          <w:rFonts w:ascii="Arial" w:hAnsi="Arial"/>
          <w:sz w:val="18"/>
          <w:szCs w:val="18"/>
          <w:rtl w:val="0"/>
          <w:lang w:val="de-DE"/>
        </w:rPr>
        <w:t>tige ein Zimmer</w:t>
        <w:tab/>
      </w:r>
      <w:r>
        <w:rPr>
          <w:rFonts w:ascii="Arial" w:hAnsi="Arial"/>
          <w:sz w:val="16"/>
          <w:szCs w:val="16"/>
          <w:rtl w:val="0"/>
          <w:lang w:val="de-DE"/>
        </w:rPr>
        <w:t xml:space="preserve">von </w:t>
      </w:r>
      <w:r>
        <w:drawing>
          <wp:inline distT="0" distB="0" distL="0" distR="0">
            <wp:extent cx="634366" cy="224155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6" cy="224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16"/>
          <w:szCs w:val="16"/>
          <w:rtl w:val="0"/>
          <w:lang w:val="de-DE"/>
        </w:rPr>
        <w:t xml:space="preserve">bis </w:t>
      </w:r>
      <w:r>
        <w:drawing>
          <wp:inline distT="0" distB="0" distL="0" distR="0">
            <wp:extent cx="634366" cy="224155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6" cy="224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16"/>
          <w:szCs w:val="16"/>
          <w:rtl w:val="0"/>
          <w:lang w:val="de-DE"/>
        </w:rPr>
        <w:t xml:space="preserve">                                                                                </w:t>
      </w:r>
    </w:p>
    <w:p>
      <w:pPr>
        <w:pStyle w:val="Standard"/>
        <w:tabs>
          <w:tab w:val="left" w:pos="23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Mittei</w:t>
      </w:r>
      <w:r>
        <w:rPr>
          <w:rFonts w:ascii="Arial" w:hAnsi="Arial"/>
          <w:sz w:val="18"/>
          <w:szCs w:val="18"/>
          <w:rtl w:val="0"/>
          <w:lang w:val="de-DE"/>
        </w:rPr>
        <w:t>t</w:t>
      </w:r>
      <w:r>
        <w:rPr>
          <w:rFonts w:ascii="Arial" w:hAnsi="Arial"/>
          <w:sz w:val="18"/>
          <w:szCs w:val="18"/>
          <w:rtl w:val="0"/>
          <w:lang w:val="de-DE"/>
        </w:rPr>
        <w:t>ung / Frage:</w:t>
        <w:tab/>
      </w:r>
      <w:r>
        <w:drawing>
          <wp:inline distT="0" distB="0" distL="0" distR="0">
            <wp:extent cx="3398521" cy="134112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521" cy="1341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Standard"/>
        <w:tabs>
          <w:tab w:val="left" w:pos="23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sz w:val="18"/>
          <w:szCs w:val="18"/>
          <w:rtl w:val="0"/>
          <w:lang w:val="de-DE"/>
        </w:rPr>
        <w:t>* Pflichtfeld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Hinweis zur Anmeldung: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Verbindlich und damit zur Zahlung verpflichtend wird Ihre Anmeldung mit dem Versenden von diesem Anmeldeformular per E-Mail oder per Post. Die Kurspl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tze werden in der Reihenfolg</w: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5076189</wp:posOffset>
            </wp:positionH>
            <wp:positionV relativeFrom="page">
              <wp:posOffset>2448560</wp:posOffset>
            </wp:positionV>
            <wp:extent cx="1953261" cy="230441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1" cy="23044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e des Zahlungseingangs vergeben. Bei versp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teter Zahlung kann der Kursplatz anderweitig vergeben werden. In diesem Fall werden Sie benachrichtigt. Ihre Kursgeb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hr schlie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ß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 xml:space="preserve">t Unterkunft und Verpflegung nicht ein.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Bei R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cktritt innerhalb von 6 Wochen bis Kursbeginn wird die gesamte Geb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hr einbehalten. Bei einem fr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heren R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cktritt erheben wir eine Bearbeitungsgeb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hr in H</w:t>
      </w:r>
      <w:r>
        <w:rPr>
          <w:rFonts w:ascii="Arial" w:hAnsi="Arial" w:hint="default"/>
          <w:sz w:val="18"/>
          <w:szCs w:val="18"/>
          <w:rtl w:val="0"/>
          <w:lang w:val="de-DE"/>
        </w:rPr>
        <w:t>ö</w:t>
      </w:r>
      <w:r>
        <w:rPr>
          <w:rFonts w:ascii="Arial" w:hAnsi="Arial"/>
          <w:sz w:val="18"/>
          <w:szCs w:val="18"/>
          <w:rtl w:val="0"/>
          <w:lang w:val="de-DE"/>
        </w:rPr>
        <w:t>he von 25 % der Kursgeb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hr. Sind wir aus Krankheitsgr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nden, wegen zu geringer Teilnehmerzahl oder anderen Gr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nden gezwungen, einen Kurs abzusagen, erhalten Sie die Kursgeb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hr selbstverst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ndlich zur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ck. Weitergehende Anspr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che sind ausgeschlossen.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u w:color="000000"/>
        </w:rPr>
      </w:pPr>
      <w:r>
        <w:rPr>
          <w:rFonts w:ascii="Arial" w:hAnsi="Arial"/>
          <w:sz w:val="18"/>
          <w:szCs w:val="18"/>
          <w:rtl w:val="0"/>
          <w:lang w:val="de-DE"/>
        </w:rPr>
        <w:t>Die Teilnahme erfolgt auf eigene Gefahr. Organisatoren, Trainer, Referenten und deren Erf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llungsgehilfen haften ausschlie</w:t>
      </w:r>
      <w:r>
        <w:rPr>
          <w:rFonts w:ascii="Arial" w:hAnsi="Arial" w:hint="default"/>
          <w:sz w:val="18"/>
          <w:szCs w:val="18"/>
          <w:rtl w:val="0"/>
          <w:lang w:val="de-DE"/>
        </w:rPr>
        <w:t>ß</w:t>
      </w:r>
      <w:r>
        <w:rPr>
          <w:rFonts w:ascii="Arial" w:hAnsi="Arial"/>
          <w:sz w:val="18"/>
          <w:szCs w:val="18"/>
          <w:rtl w:val="0"/>
          <w:lang w:val="de-DE"/>
        </w:rPr>
        <w:t>lich 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r grobe Fahrl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 xml:space="preserve">ssigkeit und Vorsatz. </w:t>
      </w:r>
    </w:p>
    <w:p>
      <w:pPr>
        <w:pStyle w:val="Standard"/>
        <w:tabs>
          <w:tab w:val="left" w:pos="23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drawing>
          <wp:inline distT="0" distB="0" distL="0" distR="0">
            <wp:extent cx="260350" cy="224155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24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18"/>
          <w:szCs w:val="18"/>
          <w:rtl w:val="0"/>
          <w:lang w:val="de-DE"/>
        </w:rPr>
        <w:t xml:space="preserve"> Die Kursgeb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hr werde ich innerhalb von 10 Tagen auf das Konto bei der </w:t>
      </w:r>
      <w:r>
        <w:rPr>
          <w:rFonts w:ascii="Arial" w:hAnsi="Arial" w:hint="default"/>
          <w:sz w:val="18"/>
          <w:szCs w:val="18"/>
          <w:rtl w:val="0"/>
          <w:lang w:val="de-DE"/>
        </w:rPr>
        <w:t>…………………</w:t>
      </w:r>
      <w:r>
        <w:rPr>
          <w:rFonts w:ascii="Arial" w:hAnsi="Arial"/>
          <w:sz w:val="18"/>
          <w:szCs w:val="18"/>
          <w:rtl w:val="0"/>
          <w:lang w:val="de-DE"/>
        </w:rPr>
        <w:t xml:space="preserve">.., Kto.Nr. </w:t>
      </w:r>
      <w:r>
        <w:rPr>
          <w:rFonts w:ascii="Arial" w:hAnsi="Arial" w:hint="default"/>
          <w:sz w:val="18"/>
          <w:szCs w:val="18"/>
          <w:rtl w:val="0"/>
          <w:lang w:val="de-DE"/>
        </w:rPr>
        <w:t xml:space="preserve">…………… </w:t>
      </w:r>
      <w:r>
        <w:rPr>
          <w:rFonts w:ascii="Arial" w:hAnsi="Arial"/>
          <w:sz w:val="18"/>
          <w:szCs w:val="18"/>
          <w:rtl w:val="0"/>
          <w:lang w:val="de-DE"/>
        </w:rPr>
        <w:t xml:space="preserve">BLZ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berweisen. </w:t>
      </w:r>
    </w:p>
    <w:sectPr>
      <w:headerReference w:type="default" r:id="rId13"/>
      <w:headerReference w:type="even" r:id="rId14"/>
      <w:footerReference w:type="default" r:id="rId15"/>
      <w:footerReference w:type="even" r:id="rId16"/>
      <w:pgSz w:w="11900" w:h="16840" w:orient="portrait"/>
      <w:pgMar w:top="720" w:right="720" w:bottom="72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3.jpe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